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4B216" w14:textId="77777777" w:rsidR="009339D6" w:rsidRPr="009339D6" w:rsidRDefault="009339D6" w:rsidP="009339D6">
      <w:pPr>
        <w:jc w:val="center"/>
        <w:rPr>
          <w:sz w:val="32"/>
          <w:szCs w:val="32"/>
        </w:rPr>
      </w:pPr>
      <w:r w:rsidRPr="009339D6">
        <w:rPr>
          <w:rFonts w:hint="eastAsia"/>
          <w:sz w:val="32"/>
          <w:szCs w:val="32"/>
        </w:rPr>
        <w:t>节水创建水平衡测试服务成交公告</w:t>
      </w:r>
    </w:p>
    <w:p w14:paraId="07FEA45C" w14:textId="5F43886D" w:rsidR="009339D6" w:rsidRDefault="009339D6" w:rsidP="009339D6">
      <w:pPr>
        <w:rPr>
          <w:rFonts w:hint="eastAsia"/>
        </w:rPr>
      </w:pPr>
      <w:r>
        <w:rPr>
          <w:rFonts w:hint="eastAsia"/>
        </w:rPr>
        <w:t>一、项目编号：</w:t>
      </w:r>
      <w:r>
        <w:t>11010525210200022527-XM001</w:t>
      </w:r>
    </w:p>
    <w:p w14:paraId="036462CD" w14:textId="3CD5B2A3" w:rsidR="009339D6" w:rsidRDefault="009339D6" w:rsidP="009339D6">
      <w:pPr>
        <w:rPr>
          <w:rFonts w:hint="eastAsia"/>
        </w:rPr>
      </w:pPr>
      <w:r>
        <w:rPr>
          <w:rFonts w:hint="eastAsia"/>
        </w:rPr>
        <w:t>二、项目名称：节水创建水平衡测试服务</w:t>
      </w:r>
    </w:p>
    <w:p w14:paraId="4FA81116" w14:textId="6D32E669" w:rsidR="009339D6" w:rsidRDefault="009339D6" w:rsidP="009339D6">
      <w:pPr>
        <w:rPr>
          <w:rFonts w:hint="eastAsia"/>
        </w:rPr>
      </w:pPr>
      <w:r>
        <w:rPr>
          <w:rFonts w:hint="eastAsia"/>
        </w:rPr>
        <w:t>三、中标（成交）信息</w:t>
      </w:r>
    </w:p>
    <w:p w14:paraId="267D2ADC" w14:textId="54BE4A1F" w:rsidR="009339D6" w:rsidRDefault="009339D6" w:rsidP="009339D6">
      <w:pPr>
        <w:rPr>
          <w:rFonts w:hint="eastAsia"/>
        </w:rPr>
      </w:pPr>
      <w:r>
        <w:rPr>
          <w:rFonts w:hint="eastAsia"/>
        </w:rPr>
        <w:t>总中标成交金额：</w:t>
      </w:r>
      <w:r>
        <w:t>120 万元（人民币）</w:t>
      </w:r>
    </w:p>
    <w:p w14:paraId="3BA48DF7" w14:textId="232E6A65" w:rsidR="009339D6" w:rsidRDefault="009339D6" w:rsidP="009339D6">
      <w:pPr>
        <w:rPr>
          <w:rFonts w:hint="eastAsia"/>
        </w:rPr>
      </w:pPr>
      <w:r>
        <w:rPr>
          <w:rFonts w:hint="eastAsia"/>
        </w:rPr>
        <w:t>中标成交供应商名称、地址及中标成交金额：</w:t>
      </w:r>
    </w:p>
    <w:p w14:paraId="642C09CC" w14:textId="46B46415" w:rsidR="009339D6" w:rsidRDefault="009339D6" w:rsidP="009339D6">
      <w:pPr>
        <w:rPr>
          <w:rFonts w:hint="eastAsia"/>
        </w:rPr>
      </w:pPr>
      <w:r>
        <w:rPr>
          <w:rFonts w:hint="eastAsia"/>
        </w:rPr>
        <w:t>中标成交供应商名称：北京京创净源环境技术研究院有限公司</w:t>
      </w:r>
    </w:p>
    <w:p w14:paraId="50D3F51D" w14:textId="117046BC" w:rsidR="009339D6" w:rsidRDefault="009339D6" w:rsidP="009339D6">
      <w:pPr>
        <w:rPr>
          <w:rFonts w:hint="eastAsia"/>
        </w:rPr>
      </w:pPr>
      <w:r>
        <w:rPr>
          <w:rFonts w:hint="eastAsia"/>
        </w:rPr>
        <w:t>中标成交供应商地址：北京市海淀区紫竹院路</w:t>
      </w:r>
      <w:r>
        <w:t>116号3层1-13-3504</w:t>
      </w:r>
    </w:p>
    <w:p w14:paraId="3D9C5E52" w14:textId="1B564A41" w:rsidR="009339D6" w:rsidRDefault="009339D6" w:rsidP="009339D6">
      <w:pPr>
        <w:rPr>
          <w:rFonts w:hint="eastAsia"/>
        </w:rPr>
      </w:pPr>
      <w:r>
        <w:rPr>
          <w:rFonts w:hint="eastAsia"/>
        </w:rPr>
        <w:t>中标金额：</w:t>
      </w:r>
      <w:r>
        <w:t>120万元</w:t>
      </w:r>
    </w:p>
    <w:tbl>
      <w:tblPr>
        <w:tblStyle w:val="a3"/>
        <w:tblW w:w="0" w:type="auto"/>
        <w:tblLook w:val="04A0" w:firstRow="1" w:lastRow="0" w:firstColumn="1" w:lastColumn="0" w:noHBand="0" w:noVBand="1"/>
      </w:tblPr>
      <w:tblGrid>
        <w:gridCol w:w="1502"/>
        <w:gridCol w:w="1533"/>
        <w:gridCol w:w="2208"/>
        <w:gridCol w:w="1520"/>
        <w:gridCol w:w="1540"/>
      </w:tblGrid>
      <w:tr w:rsidR="009339D6" w:rsidRPr="009339D6" w14:paraId="57A67B5A" w14:textId="77777777" w:rsidTr="009339D6">
        <w:tc>
          <w:tcPr>
            <w:tcW w:w="1660" w:type="dxa"/>
          </w:tcPr>
          <w:p w14:paraId="46A25FFC" w14:textId="77777777" w:rsidR="009339D6" w:rsidRPr="009339D6" w:rsidRDefault="009339D6" w:rsidP="00DA0D59">
            <w:r w:rsidRPr="009339D6">
              <w:rPr>
                <w:rFonts w:hint="eastAsia"/>
              </w:rPr>
              <w:t>供应商名称</w:t>
            </w:r>
          </w:p>
        </w:tc>
        <w:tc>
          <w:tcPr>
            <w:tcW w:w="1660" w:type="dxa"/>
          </w:tcPr>
          <w:p w14:paraId="5E491153" w14:textId="77777777" w:rsidR="009339D6" w:rsidRPr="009339D6" w:rsidRDefault="009339D6" w:rsidP="00DA0D59">
            <w:r w:rsidRPr="009339D6">
              <w:t>供应商地址</w:t>
            </w:r>
          </w:p>
        </w:tc>
        <w:tc>
          <w:tcPr>
            <w:tcW w:w="1661" w:type="dxa"/>
          </w:tcPr>
          <w:p w14:paraId="342A81A2" w14:textId="77777777" w:rsidR="009339D6" w:rsidRPr="009339D6" w:rsidRDefault="009339D6" w:rsidP="00DA0D59">
            <w:r w:rsidRPr="009339D6">
              <w:t>统一信用代码</w:t>
            </w:r>
          </w:p>
        </w:tc>
        <w:tc>
          <w:tcPr>
            <w:tcW w:w="1661" w:type="dxa"/>
          </w:tcPr>
          <w:p w14:paraId="5DBBED94" w14:textId="77777777" w:rsidR="009339D6" w:rsidRPr="009339D6" w:rsidRDefault="009339D6" w:rsidP="00DA0D59">
            <w:r w:rsidRPr="009339D6">
              <w:t>中标金额</w:t>
            </w:r>
          </w:p>
        </w:tc>
        <w:tc>
          <w:tcPr>
            <w:tcW w:w="1661" w:type="dxa"/>
          </w:tcPr>
          <w:p w14:paraId="0D963CC8" w14:textId="77777777" w:rsidR="009339D6" w:rsidRPr="009339D6" w:rsidRDefault="009339D6" w:rsidP="00DA0D59">
            <w:r w:rsidRPr="009339D6">
              <w:t>中标成交备注信息</w:t>
            </w:r>
          </w:p>
        </w:tc>
      </w:tr>
      <w:tr w:rsidR="009339D6" w:rsidRPr="009339D6" w14:paraId="2AD6AA36" w14:textId="77777777" w:rsidTr="009339D6">
        <w:tc>
          <w:tcPr>
            <w:tcW w:w="1660" w:type="dxa"/>
          </w:tcPr>
          <w:p w14:paraId="28D71C77" w14:textId="77777777" w:rsidR="009339D6" w:rsidRPr="009339D6" w:rsidRDefault="009339D6" w:rsidP="00DA0D59">
            <w:r w:rsidRPr="009339D6">
              <w:rPr>
                <w:rFonts w:hint="eastAsia"/>
              </w:rPr>
              <w:t>北京京创净源环境技术研究院有限公司</w:t>
            </w:r>
          </w:p>
        </w:tc>
        <w:tc>
          <w:tcPr>
            <w:tcW w:w="1660" w:type="dxa"/>
          </w:tcPr>
          <w:p w14:paraId="5F6BC2DE" w14:textId="77777777" w:rsidR="009339D6" w:rsidRPr="009339D6" w:rsidRDefault="009339D6" w:rsidP="00DA0D59">
            <w:r w:rsidRPr="009339D6">
              <w:t>北京市海淀区紫竹院路116号3层1-13-3504</w:t>
            </w:r>
          </w:p>
        </w:tc>
        <w:tc>
          <w:tcPr>
            <w:tcW w:w="1661" w:type="dxa"/>
          </w:tcPr>
          <w:p w14:paraId="441F9CFC" w14:textId="77777777" w:rsidR="009339D6" w:rsidRPr="009339D6" w:rsidRDefault="009339D6" w:rsidP="00DA0D59">
            <w:r w:rsidRPr="009339D6">
              <w:t>911101086892313182</w:t>
            </w:r>
          </w:p>
        </w:tc>
        <w:tc>
          <w:tcPr>
            <w:tcW w:w="1661" w:type="dxa"/>
          </w:tcPr>
          <w:p w14:paraId="0BD63D53" w14:textId="77777777" w:rsidR="009339D6" w:rsidRPr="009339D6" w:rsidRDefault="009339D6" w:rsidP="00DA0D59">
            <w:r w:rsidRPr="009339D6">
              <w:t>120 万元</w:t>
            </w:r>
          </w:p>
        </w:tc>
        <w:tc>
          <w:tcPr>
            <w:tcW w:w="1661" w:type="dxa"/>
          </w:tcPr>
          <w:p w14:paraId="34FB6176" w14:textId="77777777" w:rsidR="009339D6" w:rsidRPr="009339D6" w:rsidRDefault="009339D6" w:rsidP="00DA0D59">
            <w:r w:rsidRPr="009339D6">
              <w:t>评审总得分(综合评分法)： 81.69 分</w:t>
            </w:r>
          </w:p>
        </w:tc>
      </w:tr>
    </w:tbl>
    <w:p w14:paraId="279EAF88" w14:textId="586B5CAE" w:rsidR="009339D6" w:rsidRDefault="009339D6" w:rsidP="009339D6">
      <w:pPr>
        <w:rPr>
          <w:rFonts w:hint="eastAsia"/>
        </w:rPr>
      </w:pPr>
      <w:r>
        <w:rPr>
          <w:rFonts w:hint="eastAsia"/>
        </w:rPr>
        <w:t>四、主要标的信息</w:t>
      </w:r>
    </w:p>
    <w:tbl>
      <w:tblPr>
        <w:tblStyle w:val="a3"/>
        <w:tblW w:w="0" w:type="auto"/>
        <w:tblLook w:val="04A0" w:firstRow="1" w:lastRow="0" w:firstColumn="1" w:lastColumn="0" w:noHBand="0" w:noVBand="1"/>
      </w:tblPr>
      <w:tblGrid>
        <w:gridCol w:w="1186"/>
        <w:gridCol w:w="1186"/>
        <w:gridCol w:w="1186"/>
        <w:gridCol w:w="1186"/>
        <w:gridCol w:w="1186"/>
        <w:gridCol w:w="1186"/>
        <w:gridCol w:w="1187"/>
      </w:tblGrid>
      <w:tr w:rsidR="009339D6" w:rsidRPr="009339D6" w14:paraId="380CFA16" w14:textId="77777777" w:rsidTr="009339D6">
        <w:tc>
          <w:tcPr>
            <w:tcW w:w="1186" w:type="dxa"/>
          </w:tcPr>
          <w:p w14:paraId="35CA5EC6" w14:textId="77777777" w:rsidR="009339D6" w:rsidRPr="009339D6" w:rsidRDefault="009339D6" w:rsidP="00784816">
            <w:r w:rsidRPr="009339D6">
              <w:rPr>
                <w:rFonts w:hint="eastAsia"/>
              </w:rPr>
              <w:t>供应商</w:t>
            </w:r>
          </w:p>
        </w:tc>
        <w:tc>
          <w:tcPr>
            <w:tcW w:w="1186" w:type="dxa"/>
          </w:tcPr>
          <w:p w14:paraId="2FA2B390" w14:textId="77777777" w:rsidR="009339D6" w:rsidRPr="009339D6" w:rsidRDefault="009339D6" w:rsidP="00784816">
            <w:r w:rsidRPr="009339D6">
              <w:t>商品名称</w:t>
            </w:r>
          </w:p>
        </w:tc>
        <w:tc>
          <w:tcPr>
            <w:tcW w:w="1186" w:type="dxa"/>
          </w:tcPr>
          <w:p w14:paraId="0FCF68CB" w14:textId="77777777" w:rsidR="009339D6" w:rsidRPr="009339D6" w:rsidRDefault="009339D6" w:rsidP="00784816">
            <w:r w:rsidRPr="009339D6">
              <w:t>规格型号</w:t>
            </w:r>
          </w:p>
        </w:tc>
        <w:tc>
          <w:tcPr>
            <w:tcW w:w="1186" w:type="dxa"/>
          </w:tcPr>
          <w:p w14:paraId="22F3E02E" w14:textId="77777777" w:rsidR="009339D6" w:rsidRPr="009339D6" w:rsidRDefault="009339D6" w:rsidP="00784816">
            <w:r w:rsidRPr="009339D6">
              <w:t>数量</w:t>
            </w:r>
          </w:p>
        </w:tc>
        <w:tc>
          <w:tcPr>
            <w:tcW w:w="1186" w:type="dxa"/>
          </w:tcPr>
          <w:p w14:paraId="00EC138A" w14:textId="77777777" w:rsidR="009339D6" w:rsidRPr="009339D6" w:rsidRDefault="009339D6" w:rsidP="00784816">
            <w:r w:rsidRPr="009339D6">
              <w:t>单价</w:t>
            </w:r>
          </w:p>
        </w:tc>
        <w:tc>
          <w:tcPr>
            <w:tcW w:w="1186" w:type="dxa"/>
          </w:tcPr>
          <w:p w14:paraId="7BB64BE7" w14:textId="77777777" w:rsidR="009339D6" w:rsidRPr="009339D6" w:rsidRDefault="009339D6" w:rsidP="00784816">
            <w:r w:rsidRPr="009339D6">
              <w:t>总价</w:t>
            </w:r>
          </w:p>
        </w:tc>
        <w:tc>
          <w:tcPr>
            <w:tcW w:w="1187" w:type="dxa"/>
          </w:tcPr>
          <w:p w14:paraId="1B8AD4A8" w14:textId="77777777" w:rsidR="009339D6" w:rsidRPr="009339D6" w:rsidRDefault="009339D6" w:rsidP="00784816">
            <w:r w:rsidRPr="009339D6">
              <w:t>服务要求</w:t>
            </w:r>
          </w:p>
        </w:tc>
      </w:tr>
      <w:tr w:rsidR="009339D6" w:rsidRPr="009339D6" w14:paraId="26AB8FD4" w14:textId="77777777" w:rsidTr="009339D6">
        <w:tc>
          <w:tcPr>
            <w:tcW w:w="1186" w:type="dxa"/>
          </w:tcPr>
          <w:p w14:paraId="64E2FBA7" w14:textId="77777777" w:rsidR="009339D6" w:rsidRPr="009339D6" w:rsidRDefault="009339D6" w:rsidP="00784816">
            <w:r w:rsidRPr="009339D6">
              <w:rPr>
                <w:rFonts w:hint="eastAsia"/>
              </w:rPr>
              <w:t>北京京创净源环境技术研究院有限公司</w:t>
            </w:r>
          </w:p>
        </w:tc>
        <w:tc>
          <w:tcPr>
            <w:tcW w:w="1186" w:type="dxa"/>
          </w:tcPr>
          <w:p w14:paraId="72DD1174" w14:textId="77777777" w:rsidR="009339D6" w:rsidRPr="009339D6" w:rsidRDefault="009339D6" w:rsidP="00784816"/>
        </w:tc>
        <w:tc>
          <w:tcPr>
            <w:tcW w:w="1186" w:type="dxa"/>
          </w:tcPr>
          <w:p w14:paraId="25F37C8A" w14:textId="77777777" w:rsidR="009339D6" w:rsidRPr="009339D6" w:rsidRDefault="009339D6" w:rsidP="00784816"/>
        </w:tc>
        <w:tc>
          <w:tcPr>
            <w:tcW w:w="1186" w:type="dxa"/>
          </w:tcPr>
          <w:p w14:paraId="08FD751B" w14:textId="77777777" w:rsidR="009339D6" w:rsidRPr="009339D6" w:rsidRDefault="009339D6" w:rsidP="00784816">
            <w:r w:rsidRPr="009339D6">
              <w:t>1</w:t>
            </w:r>
          </w:p>
        </w:tc>
        <w:tc>
          <w:tcPr>
            <w:tcW w:w="1186" w:type="dxa"/>
          </w:tcPr>
          <w:p w14:paraId="7E823E68" w14:textId="77777777" w:rsidR="009339D6" w:rsidRPr="009339D6" w:rsidRDefault="009339D6" w:rsidP="00784816">
            <w:r w:rsidRPr="009339D6">
              <w:t>120万元</w:t>
            </w:r>
          </w:p>
        </w:tc>
        <w:tc>
          <w:tcPr>
            <w:tcW w:w="1186" w:type="dxa"/>
          </w:tcPr>
          <w:p w14:paraId="65A1256C" w14:textId="77777777" w:rsidR="009339D6" w:rsidRPr="009339D6" w:rsidRDefault="009339D6" w:rsidP="00784816">
            <w:r w:rsidRPr="009339D6">
              <w:t>120万元</w:t>
            </w:r>
          </w:p>
        </w:tc>
        <w:tc>
          <w:tcPr>
            <w:tcW w:w="1187" w:type="dxa"/>
          </w:tcPr>
          <w:p w14:paraId="722593FF" w14:textId="77777777" w:rsidR="009339D6" w:rsidRPr="009339D6" w:rsidRDefault="009339D6" w:rsidP="00784816">
            <w:r w:rsidRPr="009339D6">
              <w:t>详见磋商文件</w:t>
            </w:r>
          </w:p>
        </w:tc>
      </w:tr>
    </w:tbl>
    <w:p w14:paraId="4CC71EF2" w14:textId="29CF5A7A" w:rsidR="009339D6" w:rsidRDefault="009339D6" w:rsidP="009339D6">
      <w:pPr>
        <w:rPr>
          <w:rFonts w:hint="eastAsia"/>
        </w:rPr>
      </w:pPr>
      <w:r>
        <w:rPr>
          <w:rFonts w:hint="eastAsia"/>
        </w:rPr>
        <w:t>对不少于</w:t>
      </w:r>
      <w:r>
        <w:t>40家朝阳区重点用水户以及行业代表等用水单位进行水平衡测试及创建工作，协助不少于43家社区（村）进行创建工作。</w:t>
      </w:r>
    </w:p>
    <w:p w14:paraId="6FFD099B" w14:textId="12CEB6F1" w:rsidR="009339D6" w:rsidRDefault="009339D6" w:rsidP="009339D6">
      <w:pPr>
        <w:rPr>
          <w:rFonts w:hint="eastAsia"/>
        </w:rPr>
      </w:pPr>
      <w:r>
        <w:rPr>
          <w:rFonts w:hint="eastAsia"/>
        </w:rPr>
        <w:t>五、评审专家（单一来源采购人员）名单：</w:t>
      </w:r>
    </w:p>
    <w:p w14:paraId="4817A5B9" w14:textId="1F4CED01" w:rsidR="009339D6" w:rsidRDefault="009339D6" w:rsidP="009339D6">
      <w:pPr>
        <w:rPr>
          <w:rFonts w:hint="eastAsia"/>
        </w:rPr>
      </w:pPr>
      <w:r>
        <w:rPr>
          <w:rFonts w:hint="eastAsia"/>
        </w:rPr>
        <w:t>孔东、崔胜英、刘丽阳</w:t>
      </w:r>
    </w:p>
    <w:p w14:paraId="2B5E16BF" w14:textId="652D14B4" w:rsidR="009339D6" w:rsidRDefault="009339D6" w:rsidP="009339D6">
      <w:pPr>
        <w:rPr>
          <w:rFonts w:hint="eastAsia"/>
        </w:rPr>
      </w:pPr>
      <w:r>
        <w:rPr>
          <w:rFonts w:hint="eastAsia"/>
        </w:rPr>
        <w:t>六、代理服务收费标准及金额：</w:t>
      </w:r>
    </w:p>
    <w:p w14:paraId="0A544A9F" w14:textId="0D803953" w:rsidR="009339D6" w:rsidRDefault="009339D6" w:rsidP="009339D6">
      <w:pPr>
        <w:rPr>
          <w:rFonts w:hint="eastAsia"/>
        </w:rPr>
      </w:pPr>
      <w:r>
        <w:rPr>
          <w:rFonts w:hint="eastAsia"/>
        </w:rPr>
        <w:t>本项目代理费总金额：</w:t>
      </w:r>
      <w:r>
        <w:t>1.2948万元（人民币）</w:t>
      </w:r>
    </w:p>
    <w:p w14:paraId="71B9295F" w14:textId="0B23E944" w:rsidR="009339D6" w:rsidRDefault="009339D6" w:rsidP="009339D6">
      <w:pPr>
        <w:rPr>
          <w:rFonts w:hint="eastAsia"/>
        </w:rPr>
      </w:pPr>
      <w:r>
        <w:rPr>
          <w:rFonts w:hint="eastAsia"/>
        </w:rPr>
        <w:t>本项目代理费收费标准：</w:t>
      </w:r>
    </w:p>
    <w:p w14:paraId="10A73D2B" w14:textId="7BB88D72" w:rsidR="009339D6" w:rsidRDefault="009339D6" w:rsidP="009339D6">
      <w:pPr>
        <w:rPr>
          <w:rFonts w:hint="eastAsia"/>
        </w:rPr>
      </w:pPr>
      <w:r>
        <w:rPr>
          <w:rFonts w:hint="eastAsia"/>
        </w:rPr>
        <w:t>以中标金额为计算基数，按照原《国家计委关于印发《招标代理服务收费管理暂行办法》的通知》</w:t>
      </w:r>
      <w:r>
        <w:t>(计价格(2002)1980号)规定的标准及协议约定计取。</w:t>
      </w:r>
    </w:p>
    <w:p w14:paraId="583C76D8" w14:textId="72175402" w:rsidR="009339D6" w:rsidRDefault="009339D6" w:rsidP="009339D6">
      <w:pPr>
        <w:rPr>
          <w:rFonts w:hint="eastAsia"/>
        </w:rPr>
      </w:pPr>
      <w:r>
        <w:rPr>
          <w:rFonts w:hint="eastAsia"/>
        </w:rPr>
        <w:t>七、公告期限</w:t>
      </w:r>
    </w:p>
    <w:p w14:paraId="29E4B2E7" w14:textId="03FECBD6" w:rsidR="009339D6" w:rsidRDefault="009339D6" w:rsidP="009339D6">
      <w:pPr>
        <w:rPr>
          <w:rFonts w:hint="eastAsia"/>
        </w:rPr>
      </w:pPr>
      <w:r>
        <w:rPr>
          <w:rFonts w:hint="eastAsia"/>
        </w:rPr>
        <w:t>自本公告发布之日起</w:t>
      </w:r>
      <w:r>
        <w:t>1个工作日。</w:t>
      </w:r>
    </w:p>
    <w:p w14:paraId="0CA513D9" w14:textId="60DE9500" w:rsidR="009339D6" w:rsidRDefault="009339D6" w:rsidP="009339D6">
      <w:pPr>
        <w:rPr>
          <w:rFonts w:hint="eastAsia"/>
        </w:rPr>
      </w:pPr>
      <w:r>
        <w:rPr>
          <w:rFonts w:hint="eastAsia"/>
        </w:rPr>
        <w:t>八、其它补充事宜</w:t>
      </w:r>
    </w:p>
    <w:p w14:paraId="05AB2370" w14:textId="56070D0C" w:rsidR="009339D6" w:rsidRDefault="009339D6" w:rsidP="009339D6">
      <w:pPr>
        <w:rPr>
          <w:rFonts w:hint="eastAsia"/>
        </w:rPr>
      </w:pPr>
      <w:r>
        <w:t>/</w:t>
      </w:r>
    </w:p>
    <w:p w14:paraId="3F77B7A5" w14:textId="678C5C59" w:rsidR="009339D6" w:rsidRDefault="009339D6" w:rsidP="009339D6">
      <w:pPr>
        <w:rPr>
          <w:rFonts w:hint="eastAsia"/>
        </w:rPr>
      </w:pPr>
      <w:r>
        <w:rPr>
          <w:rFonts w:hint="eastAsia"/>
        </w:rPr>
        <w:t>九、凡对本次公告内容提出询问，请按以下方式联系。</w:t>
      </w:r>
    </w:p>
    <w:p w14:paraId="4A7DCEAF" w14:textId="0EBFBE1E" w:rsidR="009339D6" w:rsidRDefault="009339D6" w:rsidP="009339D6">
      <w:pPr>
        <w:rPr>
          <w:rFonts w:hint="eastAsia"/>
        </w:rPr>
      </w:pPr>
      <w:r>
        <w:t>1.采购人信息</w:t>
      </w:r>
    </w:p>
    <w:p w14:paraId="547EDEDE" w14:textId="124F86CC" w:rsidR="009339D6" w:rsidRDefault="009339D6" w:rsidP="009339D6">
      <w:pPr>
        <w:rPr>
          <w:rFonts w:hint="eastAsia"/>
        </w:rPr>
      </w:pPr>
      <w:r>
        <w:rPr>
          <w:rFonts w:hint="eastAsia"/>
        </w:rPr>
        <w:t>名</w:t>
      </w:r>
      <w:r>
        <w:t>称：北京市朝阳区水务局机关</w:t>
      </w:r>
    </w:p>
    <w:p w14:paraId="7AF2D1BF" w14:textId="652C7B84" w:rsidR="009339D6" w:rsidRDefault="009339D6" w:rsidP="009339D6">
      <w:pPr>
        <w:rPr>
          <w:rFonts w:hint="eastAsia"/>
        </w:rPr>
      </w:pPr>
      <w:r>
        <w:rPr>
          <w:rFonts w:hint="eastAsia"/>
        </w:rPr>
        <w:t>地址：北京市朝阳区团结湖北路</w:t>
      </w:r>
      <w:r>
        <w:t>1号</w:t>
      </w:r>
    </w:p>
    <w:p w14:paraId="60EC6454" w14:textId="5F10CF15" w:rsidR="009339D6" w:rsidRDefault="009339D6" w:rsidP="009339D6">
      <w:pPr>
        <w:rPr>
          <w:rFonts w:hint="eastAsia"/>
        </w:rPr>
      </w:pPr>
      <w:r>
        <w:rPr>
          <w:rFonts w:hint="eastAsia"/>
        </w:rPr>
        <w:t>联系方式：崔老师</w:t>
      </w:r>
      <w:r>
        <w:t>,85972101</w:t>
      </w:r>
    </w:p>
    <w:p w14:paraId="76A5BA5F" w14:textId="38BB5C84" w:rsidR="009339D6" w:rsidRDefault="009339D6" w:rsidP="009339D6">
      <w:pPr>
        <w:rPr>
          <w:rFonts w:hint="eastAsia"/>
        </w:rPr>
      </w:pPr>
      <w:r>
        <w:t>2.采购代理机构信息</w:t>
      </w:r>
    </w:p>
    <w:p w14:paraId="47C4EFE2" w14:textId="0FF30CB0" w:rsidR="009339D6" w:rsidRDefault="009339D6" w:rsidP="009339D6">
      <w:pPr>
        <w:rPr>
          <w:rFonts w:hint="eastAsia"/>
        </w:rPr>
      </w:pPr>
      <w:r>
        <w:rPr>
          <w:rFonts w:hint="eastAsia"/>
        </w:rPr>
        <w:t>名</w:t>
      </w:r>
      <w:r>
        <w:t>称：华舸益行（北京）工程造价咨询有限公司</w:t>
      </w:r>
    </w:p>
    <w:p w14:paraId="7BF293DD" w14:textId="22E53A90" w:rsidR="009339D6" w:rsidRDefault="009339D6" w:rsidP="009339D6">
      <w:pPr>
        <w:rPr>
          <w:rFonts w:hint="eastAsia"/>
        </w:rPr>
      </w:pPr>
      <w:r>
        <w:rPr>
          <w:rFonts w:hint="eastAsia"/>
        </w:rPr>
        <w:t>地址：北京市大兴区双河北里五巷</w:t>
      </w:r>
    </w:p>
    <w:p w14:paraId="66095855" w14:textId="4F04694C" w:rsidR="009339D6" w:rsidRDefault="009339D6" w:rsidP="009339D6">
      <w:pPr>
        <w:rPr>
          <w:rFonts w:hint="eastAsia"/>
        </w:rPr>
      </w:pPr>
      <w:r>
        <w:rPr>
          <w:rFonts w:hint="eastAsia"/>
        </w:rPr>
        <w:t>联系方式：李响，</w:t>
      </w:r>
      <w:r>
        <w:t>60293180</w:t>
      </w:r>
    </w:p>
    <w:p w14:paraId="6F97E5E1" w14:textId="40A7B891" w:rsidR="009339D6" w:rsidRDefault="009339D6" w:rsidP="009339D6">
      <w:pPr>
        <w:rPr>
          <w:rFonts w:hint="eastAsia"/>
        </w:rPr>
      </w:pPr>
      <w:r>
        <w:t>3.项目联系方式</w:t>
      </w:r>
    </w:p>
    <w:p w14:paraId="037147B9" w14:textId="7D607C52" w:rsidR="009339D6" w:rsidRDefault="009339D6" w:rsidP="009339D6">
      <w:pPr>
        <w:rPr>
          <w:rFonts w:hint="eastAsia"/>
        </w:rPr>
      </w:pPr>
      <w:r>
        <w:rPr>
          <w:rFonts w:hint="eastAsia"/>
        </w:rPr>
        <w:t>项目联系人：李响</w:t>
      </w:r>
    </w:p>
    <w:p w14:paraId="292C7B76" w14:textId="4D5007FE" w:rsidR="00DE25AC" w:rsidRDefault="009339D6" w:rsidP="009339D6">
      <w:r>
        <w:rPr>
          <w:rFonts w:hint="eastAsia"/>
        </w:rPr>
        <w:t>电话：</w:t>
      </w:r>
      <w:r>
        <w:t>60293180</w:t>
      </w:r>
    </w:p>
    <w:sectPr w:rsidR="00DE25AC" w:rsidSect="00E037C7">
      <w:pgSz w:w="11907" w:h="16840"/>
      <w:pgMar w:top="1440" w:right="1797" w:bottom="1440" w:left="1797" w:header="851" w:footer="851" w:gutter="0"/>
      <w:cols w:space="425"/>
      <w:titlePg/>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BB35B" w14:textId="77777777" w:rsidR="009339D6" w:rsidRDefault="009339D6" w:rsidP="009339D6">
      <w:r>
        <w:separator/>
      </w:r>
    </w:p>
  </w:endnote>
  <w:endnote w:type="continuationSeparator" w:id="0">
    <w:p w14:paraId="7CD359AB" w14:textId="77777777" w:rsidR="009339D6" w:rsidRDefault="009339D6" w:rsidP="00933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0EC60" w14:textId="77777777" w:rsidR="009339D6" w:rsidRDefault="009339D6" w:rsidP="009339D6">
      <w:r>
        <w:separator/>
      </w:r>
    </w:p>
  </w:footnote>
  <w:footnote w:type="continuationSeparator" w:id="0">
    <w:p w14:paraId="0061C2FA" w14:textId="77777777" w:rsidR="009339D6" w:rsidRDefault="009339D6" w:rsidP="009339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05"/>
  <w:drawingGridVerticalSpacing w:val="231"/>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AD1"/>
    <w:rsid w:val="00886AD1"/>
    <w:rsid w:val="009339D6"/>
    <w:rsid w:val="00DE25AC"/>
    <w:rsid w:val="00E03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6CC2B"/>
  <w15:chartTrackingRefBased/>
  <w15:docId w15:val="{E11A85F8-8CB5-4152-9212-EEECFA76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3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00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707</Characters>
  <Application>Microsoft Office Word</Application>
  <DocSecurity>0</DocSecurity>
  <Lines>5</Lines>
  <Paragraphs>1</Paragraphs>
  <ScaleCrop>false</ScaleCrop>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2025-05-07T07:16:00Z</dcterms:created>
  <dcterms:modified xsi:type="dcterms:W3CDTF">2025-05-07T07:18:00Z</dcterms:modified>
</cp:coreProperties>
</file>